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68" w:rsidRPr="00C865AE" w:rsidRDefault="000B3F68" w:rsidP="000B3F68">
      <w:pPr>
        <w:keepNext/>
        <w:keepLines/>
        <w:numPr>
          <w:ilvl w:val="0"/>
          <w:numId w:val="1"/>
        </w:numPr>
        <w:tabs>
          <w:tab w:val="left" w:pos="538"/>
        </w:tabs>
        <w:spacing w:after="120" w:line="341" w:lineRule="exact"/>
        <w:ind w:left="578" w:hanging="3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bookmark3"/>
      <w:r w:rsidRPr="00C865A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Название программы:</w:t>
      </w:r>
      <w:bookmarkEnd w:id="0"/>
    </w:p>
    <w:p w:rsidR="000B3F68" w:rsidRPr="00C865AE" w:rsidRDefault="000B3F68" w:rsidP="000B3F68">
      <w:pPr>
        <w:keepNext/>
        <w:keepLines/>
        <w:tabs>
          <w:tab w:val="left" w:pos="538"/>
        </w:tabs>
        <w:spacing w:after="120" w:line="341" w:lineRule="exact"/>
        <w:ind w:left="57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B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автоматизации управления предприятием торговли в программе «1С: Управление торговлей 8»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»</w:t>
      </w:r>
    </w:p>
    <w:p w:rsidR="000B3F68" w:rsidRPr="00C865AE" w:rsidRDefault="000B3F68" w:rsidP="000B3F68">
      <w:pPr>
        <w:keepNext/>
        <w:keepLines/>
        <w:tabs>
          <w:tab w:val="left" w:pos="538"/>
          <w:tab w:val="left" w:pos="3300"/>
        </w:tabs>
        <w:spacing w:after="0" w:line="341" w:lineRule="exact"/>
        <w:ind w:left="58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0B3F68" w:rsidRPr="00C865AE" w:rsidRDefault="000B3F68" w:rsidP="000B3F68">
      <w:pPr>
        <w:numPr>
          <w:ilvl w:val="0"/>
          <w:numId w:val="1"/>
        </w:numPr>
        <w:tabs>
          <w:tab w:val="left" w:pos="562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Ориентировочная стоимость программы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7 </w:t>
      </w:r>
      <w:proofErr w:type="gramStart"/>
      <w:r w:rsidR="002B5BD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0 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руб.</w:t>
      </w:r>
      <w:proofErr w:type="gramEnd"/>
    </w:p>
    <w:p w:rsidR="000B3F68" w:rsidRPr="00C865AE" w:rsidRDefault="000B3F68" w:rsidP="000B3F68">
      <w:pPr>
        <w:tabs>
          <w:tab w:val="left" w:pos="562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" w:eastAsia="ru-RU"/>
        </w:rPr>
      </w:pPr>
    </w:p>
    <w:p w:rsidR="000B3F68" w:rsidRPr="00C865AE" w:rsidRDefault="000B3F68" w:rsidP="000B3F6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8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Целевая аудитория</w:t>
      </w:r>
      <w:r w:rsidRPr="00C865A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(уровень подготовки слушателей):</w:t>
      </w:r>
    </w:p>
    <w:p w:rsidR="000B3F68" w:rsidRPr="00C865AE" w:rsidRDefault="000B3F68" w:rsidP="000B3F68">
      <w:pPr>
        <w:spacing w:after="0" w:line="259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Лица, имеющие среднее, среднее профессиональное или высшее образование; обучающиеся по программам среднего профессионального или высшего образования.</w:t>
      </w:r>
    </w:p>
    <w:p w:rsidR="000B3F68" w:rsidRPr="00C865AE" w:rsidRDefault="000B3F68" w:rsidP="000B3F68">
      <w:pPr>
        <w:tabs>
          <w:tab w:val="left" w:pos="558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0B3F68" w:rsidRPr="00C865AE" w:rsidRDefault="000B3F68" w:rsidP="000B3F68">
      <w:pPr>
        <w:numPr>
          <w:ilvl w:val="0"/>
          <w:numId w:val="1"/>
        </w:numPr>
        <w:tabs>
          <w:tab w:val="left" w:pos="562"/>
          <w:tab w:val="left" w:leader="underscore" w:pos="5396"/>
        </w:tabs>
        <w:spacing w:after="0" w:line="341" w:lineRule="exact"/>
        <w:ind w:left="580" w:hanging="3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Продолжительность обучения: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3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6 </w:t>
      </w:r>
      <w:r w:rsidRPr="00C865A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часов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" w:eastAsia="ru-RU"/>
        </w:rPr>
        <w:t>.</w:t>
      </w:r>
    </w:p>
    <w:p w:rsidR="000B3F68" w:rsidRPr="00C865AE" w:rsidRDefault="000B3F68" w:rsidP="000B3F68">
      <w:pPr>
        <w:tabs>
          <w:tab w:val="left" w:pos="562"/>
          <w:tab w:val="left" w:leader="underscore" w:pos="5396"/>
        </w:tabs>
        <w:spacing w:after="0" w:line="341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0B3F68" w:rsidRPr="00C865AE" w:rsidRDefault="000B3F68" w:rsidP="000B3F6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Форма обучения:</w:t>
      </w:r>
    </w:p>
    <w:p w:rsidR="000B3F68" w:rsidRPr="00C865AE" w:rsidRDefault="000B3F68" w:rsidP="000B3F6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Очно-заочная (практический курс).</w:t>
      </w:r>
      <w:bookmarkStart w:id="1" w:name="_GoBack"/>
      <w:bookmarkEnd w:id="1"/>
    </w:p>
    <w:p w:rsidR="000B3F68" w:rsidRPr="00C865AE" w:rsidRDefault="000B3F68" w:rsidP="000B3F68">
      <w:pPr>
        <w:tabs>
          <w:tab w:val="left" w:pos="558"/>
        </w:tabs>
        <w:spacing w:after="0" w:line="341" w:lineRule="exact"/>
        <w:ind w:left="578"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0B3F68" w:rsidRPr="00C865AE" w:rsidRDefault="000B3F68" w:rsidP="000B3F6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right="23" w:hanging="3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Основные преподаватели, проводящие программу</w:t>
      </w:r>
      <w:r w:rsidRPr="00C865A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:</w:t>
      </w:r>
    </w:p>
    <w:p w:rsidR="000B3F68" w:rsidRPr="00C865AE" w:rsidRDefault="000B3F68" w:rsidP="000B3F68">
      <w:pPr>
        <w:tabs>
          <w:tab w:val="left" w:pos="558"/>
        </w:tabs>
        <w:spacing w:after="0" w:line="341" w:lineRule="exact"/>
        <w:ind w:left="578" w:right="23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Краснов Сергей Васильевич</w:t>
      </w:r>
      <w:r w:rsidRPr="00C865AE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>,</w:t>
      </w:r>
      <w:r w:rsidRPr="00C865AE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 xml:space="preserve"> 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т.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н., доцент Высшей школы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маркетинга и малого предпринимательства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proofErr w:type="spellStart"/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ИПМЭиТ</w:t>
      </w:r>
      <w:proofErr w:type="spellEnd"/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0B3F68" w:rsidRPr="00C865AE" w:rsidRDefault="000B3F68" w:rsidP="000B3F68">
      <w:pPr>
        <w:tabs>
          <w:tab w:val="left" w:pos="558"/>
        </w:tabs>
        <w:spacing w:after="0" w:line="341" w:lineRule="exact"/>
        <w:ind w:left="580" w:right="20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</w:p>
    <w:p w:rsidR="000B3F68" w:rsidRPr="00C865AE" w:rsidRDefault="000B3F68" w:rsidP="000B3F68">
      <w:pPr>
        <w:numPr>
          <w:ilvl w:val="0"/>
          <w:numId w:val="1"/>
        </w:numPr>
        <w:tabs>
          <w:tab w:val="left" w:pos="558"/>
        </w:tabs>
        <w:spacing w:after="120" w:line="341" w:lineRule="exact"/>
        <w:ind w:left="578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выдаваемый по итогам обучения:</w:t>
      </w:r>
    </w:p>
    <w:p w:rsidR="000B3F68" w:rsidRPr="00C865AE" w:rsidRDefault="000B3F68" w:rsidP="000B3F68">
      <w:pPr>
        <w:tabs>
          <w:tab w:val="left" w:pos="558"/>
        </w:tabs>
        <w:spacing w:after="120" w:line="341" w:lineRule="exact"/>
        <w:ind w:left="57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Сертификат установленного образца. </w:t>
      </w:r>
    </w:p>
    <w:p w:rsidR="000B3F68" w:rsidRPr="00C865AE" w:rsidRDefault="000B3F68" w:rsidP="000B3F68">
      <w:pPr>
        <w:tabs>
          <w:tab w:val="left" w:pos="558"/>
          <w:tab w:val="left" w:pos="990"/>
        </w:tabs>
        <w:spacing w:after="0" w:line="341" w:lineRule="exact"/>
        <w:ind w:left="5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i/>
          <w:sz w:val="24"/>
          <w:szCs w:val="24"/>
          <w:lang w:val="ru" w:eastAsia="ru-RU"/>
        </w:rPr>
        <w:tab/>
      </w:r>
    </w:p>
    <w:p w:rsidR="000B3F68" w:rsidRPr="00C865AE" w:rsidRDefault="000B3F68" w:rsidP="000B3F68">
      <w:pPr>
        <w:numPr>
          <w:ilvl w:val="0"/>
          <w:numId w:val="1"/>
        </w:numPr>
        <w:tabs>
          <w:tab w:val="left" w:pos="548"/>
        </w:tabs>
        <w:spacing w:after="0" w:line="341" w:lineRule="exact"/>
        <w:ind w:left="580" w:right="20" w:hanging="3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Аннотация курса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>,</w:t>
      </w:r>
      <w:r w:rsidRPr="00C865A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основные цели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и</w:t>
      </w:r>
      <w:r w:rsidRPr="00C865AE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ru" w:eastAsia="ru-RU"/>
        </w:rPr>
        <w:t xml:space="preserve"> перечень знаний и навыков по итогам обучения</w:t>
      </w:r>
      <w:r w:rsidRPr="00C865A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:</w:t>
      </w:r>
      <w:r w:rsidRPr="00C865A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 xml:space="preserve"> </w:t>
      </w:r>
    </w:p>
    <w:p w:rsidR="000B3F68" w:rsidRPr="00C865AE" w:rsidRDefault="000B3F68" w:rsidP="000B3F68">
      <w:pPr>
        <w:tabs>
          <w:tab w:val="left" w:pos="548"/>
        </w:tabs>
        <w:spacing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Содержание курса: </w:t>
      </w:r>
    </w:p>
    <w:p w:rsidR="000B3F68" w:rsidRPr="00C865AE" w:rsidRDefault="000B3F68" w:rsidP="000B3F68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BB2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r w:rsidR="00BB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общеразвивающая </w:t>
      </w:r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 w:rsidRPr="000B3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автоматизации управления предприятием торговли в программе «1С: Управление торговлей 8»»</w:t>
      </w:r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более углубленное изучение </w:t>
      </w:r>
      <w:r w:rsidRPr="000B3F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применение на практике приемов управления торговыми процессами и операциями на предприятиях торговли с использованием информационных технологий.</w:t>
      </w:r>
    </w:p>
    <w:p w:rsidR="000B3F68" w:rsidRDefault="000B3F68" w:rsidP="000B3F68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</w:t>
      </w:r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дополнительной </w:t>
      </w:r>
      <w:r w:rsidR="00BB2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BB243F" w:rsidRPr="00BB243F">
        <w:t xml:space="preserve"> </w:t>
      </w:r>
      <w:r w:rsidR="00BB2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удовлетворение образовательных потребностей и </w:t>
      </w:r>
      <w:proofErr w:type="gramStart"/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C8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</w:t>
      </w:r>
      <w:r w:rsidRPr="000B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углубленном изучении отдельных разделов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3F6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B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B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профессиональной деятельности, систематизации умений и навыков по практическому освоению программного комплекса «1С: Управление торговлей 8»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F68" w:rsidRPr="00C865AE" w:rsidRDefault="000B3F68" w:rsidP="00A4776D">
      <w:pPr>
        <w:tabs>
          <w:tab w:val="left" w:pos="548"/>
        </w:tabs>
        <w:spacing w:after="12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Знания и умения, получаемые в результате обучения:</w:t>
      </w:r>
    </w:p>
    <w:p w:rsidR="000B3F68" w:rsidRPr="000B3F68" w:rsidRDefault="000B3F68" w:rsidP="00A4776D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нать особенности организации документооборота в оптовой, розничной и комиссионной торговле;</w:t>
      </w:r>
    </w:p>
    <w:p w:rsidR="000B3F68" w:rsidRPr="000B3F68" w:rsidRDefault="000B3F68" w:rsidP="00A4776D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своить основные функции программного комплекса «1С: Управление торговлей 8» для целей управленческого и оперативного учета;</w:t>
      </w:r>
    </w:p>
    <w:p w:rsidR="000B3F68" w:rsidRPr="000B3F68" w:rsidRDefault="000B3F68" w:rsidP="00A4776D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lastRenderedPageBreak/>
        <w:t>•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веренно решать практические задачи по оперативному и управленческому учету в оптовой, розничной и комиссионной торговле в программном комплексе «1С: Управление торговлей 8»;</w:t>
      </w:r>
    </w:p>
    <w:p w:rsidR="000B3F68" w:rsidRPr="000B3F68" w:rsidRDefault="000B3F68" w:rsidP="00A4776D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рименять в профессиональной деятельности приемы управления торговыми процессами и операциями в предприятиях торговли с использованием информационных технологий;</w:t>
      </w:r>
    </w:p>
    <w:p w:rsidR="000B3F68" w:rsidRPr="000B3F68" w:rsidRDefault="000B3F68" w:rsidP="00A4776D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ланировать поставки товаров по анализу продаж и определению спроса на товар, использовать результаты проведенного анализа, как основы ценообразования;</w:t>
      </w:r>
    </w:p>
    <w:p w:rsidR="000B3F68" w:rsidRDefault="000B3F68" w:rsidP="00A4776D">
      <w:pPr>
        <w:tabs>
          <w:tab w:val="left" w:pos="548"/>
        </w:tabs>
        <w:spacing w:after="0" w:line="240" w:lineRule="auto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•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</w:t>
      </w:r>
      <w:r w:rsidRPr="000B3F6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рименять в профессиональной деятельности приемы управления торговыми процессами и операциями в предприятиях торговли с использованием информационных технологий.</w:t>
      </w:r>
    </w:p>
    <w:p w:rsidR="000B3F68" w:rsidRDefault="000B3F68" w:rsidP="00A4776D">
      <w:pPr>
        <w:tabs>
          <w:tab w:val="left" w:pos="548"/>
        </w:tabs>
        <w:spacing w:before="120" w:after="120" w:line="341" w:lineRule="exact"/>
        <w:ind w:left="578"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C865AE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Учебный план: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2551"/>
      </w:tblGrid>
      <w:tr w:rsidR="000B3F68" w:rsidRPr="00C865AE" w:rsidTr="00CC7057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336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C865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№ п</w:t>
            </w:r>
            <w:r w:rsidRPr="00C8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865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C865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34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C865A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Количество часов</w:t>
            </w:r>
          </w:p>
        </w:tc>
      </w:tr>
      <w:tr w:rsidR="000B3F68" w:rsidRPr="00C865AE" w:rsidTr="000442D0">
        <w:trPr>
          <w:trHeight w:val="3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8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A4776D" w:rsidRDefault="000B3F68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 в программу. Создание информационной базы и настройка конфигурации.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3F68" w:rsidRPr="00C865AE" w:rsidTr="000442D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8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A4776D" w:rsidRDefault="000B3F68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сведений о номенклатуре.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3F68" w:rsidRPr="00C865AE" w:rsidTr="000442D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8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A4776D" w:rsidRDefault="000B3F68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Ценообразование и ввод начальных остатков.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3F68" w:rsidRPr="00C865AE" w:rsidTr="000442D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A4776D" w:rsidRDefault="000B3F68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и оформление документов оптовых закупок у поставщиков. Анализ данных по результатам оптовых продаж.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3F68" w:rsidRPr="00C865AE" w:rsidTr="000442D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A4776D" w:rsidRDefault="000B3F68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и порядок оформления документов оптовых продаж. Анализ данных по результатам оптовых продаж.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7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3F68" w:rsidRPr="00C865AE" w:rsidTr="000442D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A4776D" w:rsidRDefault="000B3F68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и порядок оформления документов розничных продаж. Анализ данных по результатам розничных продаж.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3F68" w:rsidRPr="00C865AE" w:rsidTr="000442D0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A4776D" w:rsidRDefault="000B3F68">
            <w:pPr>
              <w:spacing w:before="20" w:afterLines="20" w:after="48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7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Комиссионная торговля. Прием и продажа комиссионного товара. Передача товара на комиссию.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7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3F68" w:rsidRPr="00C865AE" w:rsidTr="00CC7057">
        <w:trPr>
          <w:trHeight w:val="3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F68" w:rsidRPr="00C865AE" w:rsidRDefault="000B3F68" w:rsidP="00CC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C8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  <w:t>Итого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 w:rsidP="00CC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F68" w:rsidRPr="00A4776D" w:rsidRDefault="000B3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7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0B3F68" w:rsidRPr="00C865AE" w:rsidRDefault="000B3F68" w:rsidP="000B3F68">
      <w:pPr>
        <w:tabs>
          <w:tab w:val="left" w:pos="548"/>
        </w:tabs>
        <w:spacing w:after="0" w:line="341" w:lineRule="exact"/>
        <w:ind w:left="580" w:right="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0B3F68" w:rsidRPr="00C865AE" w:rsidRDefault="000B3F68" w:rsidP="000B3F68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</w:pPr>
      <w:r w:rsidRPr="00C865AE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Форма итогового контроля: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контрольная работа</w:t>
      </w:r>
      <w:r w:rsidRPr="00C865AE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</w:t>
      </w:r>
    </w:p>
    <w:p w:rsidR="000B3F68" w:rsidRPr="00C865AE" w:rsidRDefault="000B3F68" w:rsidP="000B3F68">
      <w:pPr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val="ru" w:eastAsia="ru-RU"/>
        </w:rPr>
      </w:pPr>
    </w:p>
    <w:p w:rsidR="00377452" w:rsidRPr="009401F2" w:rsidRDefault="00377452" w:rsidP="00377452">
      <w:pPr>
        <w:numPr>
          <w:ilvl w:val="0"/>
          <w:numId w:val="1"/>
        </w:numPr>
        <w:tabs>
          <w:tab w:val="left" w:pos="548"/>
        </w:tabs>
        <w:spacing w:after="352" w:line="341" w:lineRule="exact"/>
        <w:ind w:left="580" w:right="20" w:hanging="3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  <w:r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ab/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Китькова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Елена </w:t>
      </w:r>
      <w:proofErr w:type="spellStart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Рэмовна</w:t>
      </w:r>
      <w:proofErr w:type="spellEnd"/>
      <w:r w:rsidRPr="009401F2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 тел.297-44-78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. </w:t>
      </w:r>
      <w:r w:rsidRPr="0094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77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4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01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cdo.ipmet@spbstu.ru</w:t>
        </w:r>
      </w:hyperlink>
      <w:r w:rsidRPr="009401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B3F68" w:rsidRDefault="000B3F68" w:rsidP="000B3F68"/>
    <w:p w:rsidR="0006040A" w:rsidRDefault="0006040A"/>
    <w:sectPr w:rsidR="0006040A" w:rsidSect="00D42C37">
      <w:pgSz w:w="11905" w:h="16837"/>
      <w:pgMar w:top="851" w:right="403" w:bottom="2243" w:left="16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FAE"/>
    <w:multiLevelType w:val="multilevel"/>
    <w:tmpl w:val="0BFE9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68"/>
    <w:rsid w:val="0006040A"/>
    <w:rsid w:val="000B3F68"/>
    <w:rsid w:val="002B5BDA"/>
    <w:rsid w:val="00377452"/>
    <w:rsid w:val="00A4776D"/>
    <w:rsid w:val="00B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4BA20-7C0E-4461-A1F7-98400475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.ipmet@spb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cdo01</dc:creator>
  <cp:lastModifiedBy>dir3</cp:lastModifiedBy>
  <cp:revision>2</cp:revision>
  <dcterms:created xsi:type="dcterms:W3CDTF">2017-03-06T08:35:00Z</dcterms:created>
  <dcterms:modified xsi:type="dcterms:W3CDTF">2017-03-06T08:35:00Z</dcterms:modified>
</cp:coreProperties>
</file>